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sétima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sete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Cícero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reador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17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de abril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amento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do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Germino Roz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, Cacildo Paião e Denise Pesqueira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gue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 seguintes proposições: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indicação nº 00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/2020 de autoria do Vereador Cacildo Paião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e indicação nº 006/2020, de a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toria do Vereador Samuel Macedo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segu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ndo a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mesma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a quem de d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reito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o Presidente solicitou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ao primeiro secretário que procedesse a le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tura do parecer nº 002/2020,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da Comissão Permanente de Legisl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ção, Justiça e Redação Final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, referente ao Projeto de Lei nº 003/2020, de autoria dos Vereadores Cícero Leite e Danilo Enz, sendo o parecer colocado em discussão e votação e aprovado por todos. Na sequencia o PL foi colocado em primeira discussão e v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lastRenderedPageBreak/>
        <w:t>tação, sendo também aprovado por todos, seguindo o mesmo para s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gunda discussão e votação na próxima sessão ordinária.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dos Vere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dores Samuel, Denise, Germino, Danilo, Nivaldo e Cacildo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conformidade com o Reg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me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BD5EBF">
        <w:rPr>
          <w:rFonts w:ascii="Courier New" w:hAnsi="Courier New" w:cs="Courier New"/>
          <w:i/>
          <w:sz w:val="24"/>
          <w:szCs w:val="24"/>
        </w:rPr>
        <w:t>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42055A">
        <w:rPr>
          <w:rFonts w:ascii="Courier New" w:hAnsi="Courier New" w:cs="Courier New"/>
          <w:b w:val="0"/>
          <w:sz w:val="24"/>
          <w:szCs w:val="24"/>
        </w:rPr>
        <w:t>não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fa</w:t>
      </w:r>
      <w:r w:rsidR="0042055A">
        <w:rPr>
          <w:rFonts w:ascii="Courier New" w:hAnsi="Courier New" w:cs="Courier New"/>
          <w:b w:val="0"/>
          <w:sz w:val="24"/>
          <w:szCs w:val="24"/>
        </w:rPr>
        <w:t>zendo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</w:t>
      </w:r>
      <w:r w:rsidR="001742B2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>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42055A">
        <w:rPr>
          <w:rFonts w:ascii="Courier New" w:hAnsi="Courier New" w:cs="Courier New"/>
          <w:b w:val="0"/>
          <w:bCs/>
          <w:sz w:val="24"/>
          <w:szCs w:val="24"/>
        </w:rPr>
        <w:t>27</w:t>
      </w:r>
      <w:bookmarkStart w:id="0" w:name="_GoBack"/>
      <w:bookmarkEnd w:id="0"/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de abril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34E0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BD5EBF">
        <w:rPr>
          <w:rFonts w:ascii="Courier New" w:hAnsi="Courier New" w:cs="Courier New"/>
          <w:sz w:val="24"/>
          <w:szCs w:val="24"/>
        </w:rPr>
        <w:t>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BD5E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F7" w:rsidRDefault="004015F7" w:rsidP="00854EB5">
      <w:r>
        <w:separator/>
      </w:r>
    </w:p>
  </w:endnote>
  <w:endnote w:type="continuationSeparator" w:id="0">
    <w:p w:rsidR="004015F7" w:rsidRDefault="004015F7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F7" w:rsidRDefault="004015F7" w:rsidP="00854EB5">
      <w:r>
        <w:separator/>
      </w:r>
    </w:p>
  </w:footnote>
  <w:footnote w:type="continuationSeparator" w:id="0">
    <w:p w:rsidR="004015F7" w:rsidRDefault="004015F7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42055A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4948986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97ED-7D30-4561-98D5-604B2669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2020-04-27T14:51:00Z</dcterms:created>
  <dcterms:modified xsi:type="dcterms:W3CDTF">2020-04-27T14:51:00Z</dcterms:modified>
</cp:coreProperties>
</file>