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135F09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135F09" w:rsidRDefault="000E7006" w:rsidP="00135F09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Senhor Presidente</w:t>
      </w:r>
      <w:r w:rsidR="00EB2241" w:rsidRPr="00135F09">
        <w:rPr>
          <w:rFonts w:ascii="Courier New" w:hAnsi="Courier New" w:cs="Courier New"/>
          <w:sz w:val="24"/>
          <w:szCs w:val="24"/>
        </w:rPr>
        <w:t>;</w:t>
      </w:r>
    </w:p>
    <w:p w:rsidR="008B758C" w:rsidRPr="00135F09" w:rsidRDefault="00EC7FB1" w:rsidP="00135F09">
      <w:pPr>
        <w:pStyle w:val="NormalWeb"/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135F09">
        <w:rPr>
          <w:rFonts w:ascii="Courier New" w:hAnsi="Courier New" w:cs="Courier New"/>
        </w:rPr>
        <w:t xml:space="preserve"> V</w:t>
      </w:r>
      <w:r w:rsidR="000E7006" w:rsidRPr="00135F09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156959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 xml:space="preserve">que esta subscreve, </w:t>
      </w:r>
      <w:r w:rsidR="000E7006" w:rsidRPr="00135F09">
        <w:rPr>
          <w:rFonts w:ascii="Courier New" w:hAnsi="Courier New" w:cs="Courier New"/>
          <w:b/>
          <w:u w:val="single"/>
        </w:rPr>
        <w:t>indica à Mesa</w:t>
      </w:r>
      <w:r w:rsidR="000E7006" w:rsidRPr="00135F09">
        <w:rPr>
          <w:rFonts w:ascii="Courier New" w:hAnsi="Courier New" w:cs="Courier New"/>
        </w:rPr>
        <w:t>, depois de ouvido o Colendo Plenário, fulcrado no Regimento Interno desta edilid</w:t>
      </w:r>
      <w:r w:rsidR="000E7006" w:rsidRPr="00135F09">
        <w:rPr>
          <w:rFonts w:ascii="Courier New" w:hAnsi="Courier New" w:cs="Courier New"/>
        </w:rPr>
        <w:t>a</w:t>
      </w:r>
      <w:r w:rsidR="000E7006" w:rsidRPr="00135F09">
        <w:rPr>
          <w:rFonts w:ascii="Courier New" w:hAnsi="Courier New" w:cs="Courier New"/>
        </w:rPr>
        <w:t xml:space="preserve">de, após a tramitação regimental, que seja </w:t>
      </w:r>
      <w:r w:rsidR="00D6116E" w:rsidRPr="00135F09">
        <w:rPr>
          <w:rFonts w:ascii="Courier New" w:hAnsi="Courier New" w:cs="Courier New"/>
        </w:rPr>
        <w:t>encaminhada a</w:t>
      </w:r>
      <w:r w:rsidR="008F58E5" w:rsidRPr="00135F09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</w:t>
      </w:r>
      <w:r w:rsidR="007E28F1">
        <w:rPr>
          <w:rFonts w:ascii="Courier New" w:hAnsi="Courier New" w:cs="Courier New"/>
        </w:rPr>
        <w:t>Ex</w:t>
      </w:r>
      <w:r>
        <w:rPr>
          <w:rFonts w:ascii="Courier New" w:hAnsi="Courier New" w:cs="Courier New"/>
        </w:rPr>
        <w:t>m</w:t>
      </w:r>
      <w:r w:rsidR="00567FBE">
        <w:rPr>
          <w:rFonts w:ascii="Courier New" w:hAnsi="Courier New" w:cs="Courier New"/>
        </w:rPr>
        <w:t>o</w:t>
      </w:r>
      <w:r w:rsidR="000F2249">
        <w:rPr>
          <w:rFonts w:ascii="Courier New" w:hAnsi="Courier New" w:cs="Courier New"/>
        </w:rPr>
        <w:t>.</w:t>
      </w:r>
      <w:r w:rsidR="00504E97" w:rsidRPr="00135F09">
        <w:rPr>
          <w:rFonts w:ascii="Courier New" w:hAnsi="Courier New" w:cs="Courier New"/>
        </w:rPr>
        <w:t xml:space="preserve"> </w:t>
      </w:r>
      <w:proofErr w:type="gramStart"/>
      <w:r w:rsidR="00504E97" w:rsidRPr="00135F09">
        <w:rPr>
          <w:rFonts w:ascii="Courier New" w:hAnsi="Courier New" w:cs="Courier New"/>
        </w:rPr>
        <w:t>Sr.</w:t>
      </w:r>
      <w:proofErr w:type="gramEnd"/>
      <w:r w:rsidR="00644227" w:rsidRPr="00135F09">
        <w:rPr>
          <w:rFonts w:ascii="Courier New" w:hAnsi="Courier New" w:cs="Courier New"/>
        </w:rPr>
        <w:t xml:space="preserve"> </w:t>
      </w:r>
      <w:r w:rsidR="00567FBE">
        <w:rPr>
          <w:rFonts w:ascii="Courier New" w:hAnsi="Courier New" w:cs="Courier New"/>
        </w:rPr>
        <w:t>Pre</w:t>
      </w:r>
      <w:r w:rsidR="000C054C">
        <w:rPr>
          <w:rFonts w:ascii="Courier New" w:hAnsi="Courier New" w:cs="Courier New"/>
        </w:rPr>
        <w:t>feito</w:t>
      </w:r>
      <w:r w:rsidR="0093396D">
        <w:rPr>
          <w:rFonts w:ascii="Courier New" w:hAnsi="Courier New" w:cs="Courier New"/>
        </w:rPr>
        <w:t xml:space="preserve"> </w:t>
      </w:r>
      <w:r w:rsidR="00B22162">
        <w:rPr>
          <w:rFonts w:ascii="Courier New" w:hAnsi="Courier New" w:cs="Courier New"/>
        </w:rPr>
        <w:t>Municipal de Batayporã</w:t>
      </w:r>
      <w:r w:rsidR="00567FBE">
        <w:rPr>
          <w:rFonts w:ascii="Courier New" w:hAnsi="Courier New" w:cs="Courier New"/>
        </w:rPr>
        <w:t xml:space="preserve">, </w:t>
      </w:r>
      <w:r w:rsidR="000C054C">
        <w:rPr>
          <w:rFonts w:ascii="Courier New" w:hAnsi="Courier New" w:cs="Courier New"/>
        </w:rPr>
        <w:t>Jorge Luiz Takahashi</w:t>
      </w:r>
      <w:r w:rsidR="00FD248F">
        <w:rPr>
          <w:rFonts w:ascii="Courier New" w:hAnsi="Courier New" w:cs="Courier New"/>
        </w:rPr>
        <w:t>,</w:t>
      </w:r>
      <w:r w:rsidR="007E28F1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a</w:t>
      </w:r>
      <w:r w:rsidR="0057372E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s</w:t>
      </w:r>
      <w:r w:rsidR="000E7006" w:rsidRPr="00135F09">
        <w:rPr>
          <w:rFonts w:ascii="Courier New" w:hAnsi="Courier New" w:cs="Courier New"/>
        </w:rPr>
        <w:t>e</w:t>
      </w:r>
      <w:r w:rsidR="000E7006" w:rsidRPr="00135F09">
        <w:rPr>
          <w:rFonts w:ascii="Courier New" w:hAnsi="Courier New" w:cs="Courier New"/>
        </w:rPr>
        <w:t>guinte</w:t>
      </w:r>
      <w:r w:rsidR="00504E97" w:rsidRPr="00135F09">
        <w:rPr>
          <w:rFonts w:ascii="Courier New" w:hAnsi="Courier New" w:cs="Courier New"/>
        </w:rPr>
        <w:t xml:space="preserve"> indicaç</w:t>
      </w:r>
      <w:r w:rsidR="00AF7D12" w:rsidRPr="00135F09">
        <w:rPr>
          <w:rFonts w:ascii="Courier New" w:hAnsi="Courier New" w:cs="Courier New"/>
        </w:rPr>
        <w:t>ão</w:t>
      </w:r>
      <w:r w:rsidR="00567FBE">
        <w:rPr>
          <w:rFonts w:ascii="Courier New" w:hAnsi="Courier New" w:cs="Courier New"/>
        </w:rPr>
        <w:t xml:space="preserve"> o</w:t>
      </w:r>
      <w:r w:rsidR="00567FBE">
        <w:rPr>
          <w:rFonts w:ascii="Courier New" w:hAnsi="Courier New" w:cs="Courier New"/>
        </w:rPr>
        <w:t>n</w:t>
      </w:r>
      <w:r w:rsidR="00567FBE">
        <w:rPr>
          <w:rFonts w:ascii="Courier New" w:hAnsi="Courier New" w:cs="Courier New"/>
        </w:rPr>
        <w:t>de solicita</w:t>
      </w:r>
      <w:r w:rsidR="000E7006" w:rsidRPr="00135F09">
        <w:rPr>
          <w:rFonts w:ascii="Courier New" w:hAnsi="Courier New" w:cs="Courier New"/>
        </w:rPr>
        <w:t>:</w:t>
      </w:r>
    </w:p>
    <w:p w:rsidR="00EC7FB1" w:rsidRDefault="000C054C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Providências em relação à obra da quadra poliesportiva em frente à Escola Municipal Anízio Teixeira (CEM), na qual encontra-se in</w:t>
      </w:r>
      <w:r>
        <w:rPr>
          <w:rFonts w:ascii="Courier New" w:hAnsi="Courier New" w:cs="Courier New"/>
          <w:b/>
          <w:sz w:val="24"/>
          <w:szCs w:val="24"/>
        </w:rPr>
        <w:t>a</w:t>
      </w:r>
      <w:r>
        <w:rPr>
          <w:rFonts w:ascii="Courier New" w:hAnsi="Courier New" w:cs="Courier New"/>
          <w:b/>
          <w:sz w:val="24"/>
          <w:szCs w:val="24"/>
        </w:rPr>
        <w:t>cabada</w:t>
      </w:r>
      <w:r w:rsidR="00B22162">
        <w:rPr>
          <w:rFonts w:ascii="Courier New" w:hAnsi="Courier New" w:cs="Courier New"/>
          <w:b/>
          <w:sz w:val="24"/>
          <w:szCs w:val="24"/>
        </w:rPr>
        <w:t>.</w:t>
      </w:r>
    </w:p>
    <w:p w:rsidR="00504E97" w:rsidRPr="00135F09" w:rsidRDefault="009C4632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  <w:r w:rsidR="00264391" w:rsidRPr="00135F09">
        <w:rPr>
          <w:rFonts w:ascii="Courier New" w:hAnsi="Courier New" w:cs="Courier New"/>
          <w:b/>
          <w:sz w:val="24"/>
          <w:szCs w:val="24"/>
        </w:rPr>
        <w:t xml:space="preserve">  </w:t>
      </w:r>
      <w:r w:rsidR="00644227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E850E3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7721E8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135F0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644227" w:rsidRPr="00135F09" w:rsidRDefault="00D03478" w:rsidP="00135F09">
      <w:pPr>
        <w:spacing w:line="276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>Justificativa: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  <w:r w:rsidR="000C054C">
        <w:rPr>
          <w:rFonts w:ascii="Courier New" w:hAnsi="Courier New" w:cs="Courier New"/>
          <w:sz w:val="24"/>
          <w:szCs w:val="24"/>
        </w:rPr>
        <w:t>Venho por meio desta, solicitar que Vossa Exc</w:t>
      </w:r>
      <w:r w:rsidR="000C054C">
        <w:rPr>
          <w:rFonts w:ascii="Courier New" w:hAnsi="Courier New" w:cs="Courier New"/>
          <w:sz w:val="24"/>
          <w:szCs w:val="24"/>
        </w:rPr>
        <w:t>e</w:t>
      </w:r>
      <w:r w:rsidR="000C054C">
        <w:rPr>
          <w:rFonts w:ascii="Courier New" w:hAnsi="Courier New" w:cs="Courier New"/>
          <w:sz w:val="24"/>
          <w:szCs w:val="24"/>
        </w:rPr>
        <w:t>lência tome providencias em relação à obra da quadra poliespo</w:t>
      </w:r>
      <w:r w:rsidR="000C054C">
        <w:rPr>
          <w:rFonts w:ascii="Courier New" w:hAnsi="Courier New" w:cs="Courier New"/>
          <w:sz w:val="24"/>
          <w:szCs w:val="24"/>
        </w:rPr>
        <w:t>r</w:t>
      </w:r>
      <w:r w:rsidR="000C054C">
        <w:rPr>
          <w:rFonts w:ascii="Courier New" w:hAnsi="Courier New" w:cs="Courier New"/>
          <w:sz w:val="24"/>
          <w:szCs w:val="24"/>
        </w:rPr>
        <w:t xml:space="preserve">tiva em frente </w:t>
      </w:r>
      <w:proofErr w:type="gramStart"/>
      <w:r w:rsidR="000C054C">
        <w:rPr>
          <w:rFonts w:ascii="Courier New" w:hAnsi="Courier New" w:cs="Courier New"/>
          <w:sz w:val="24"/>
          <w:szCs w:val="24"/>
        </w:rPr>
        <w:t>a</w:t>
      </w:r>
      <w:proofErr w:type="gramEnd"/>
      <w:r w:rsidR="000C054C">
        <w:rPr>
          <w:rFonts w:ascii="Courier New" w:hAnsi="Courier New" w:cs="Courier New"/>
          <w:sz w:val="24"/>
          <w:szCs w:val="24"/>
        </w:rPr>
        <w:t xml:space="preserve"> Escola Municipal Anízio Teixeira. Tal</w:t>
      </w:r>
      <w:r w:rsidR="00A14793">
        <w:rPr>
          <w:rFonts w:ascii="Courier New" w:hAnsi="Courier New" w:cs="Courier New"/>
          <w:sz w:val="24"/>
          <w:szCs w:val="24"/>
        </w:rPr>
        <w:t xml:space="preserve"> </w:t>
      </w:r>
      <w:r w:rsidR="000C054C">
        <w:rPr>
          <w:rFonts w:ascii="Courier New" w:hAnsi="Courier New" w:cs="Courier New"/>
          <w:sz w:val="24"/>
          <w:szCs w:val="24"/>
        </w:rPr>
        <w:t>obra deu inicio na administração anterior e não foi concluída, ocasiona</w:t>
      </w:r>
      <w:r w:rsidR="000C054C">
        <w:rPr>
          <w:rFonts w:ascii="Courier New" w:hAnsi="Courier New" w:cs="Courier New"/>
          <w:sz w:val="24"/>
          <w:szCs w:val="24"/>
        </w:rPr>
        <w:t>n</w:t>
      </w:r>
      <w:r w:rsidR="000C054C">
        <w:rPr>
          <w:rFonts w:ascii="Courier New" w:hAnsi="Courier New" w:cs="Courier New"/>
          <w:sz w:val="24"/>
          <w:szCs w:val="24"/>
        </w:rPr>
        <w:t>do que</w:t>
      </w:r>
      <w:r w:rsidR="000C054C">
        <w:rPr>
          <w:rFonts w:ascii="Courier New" w:hAnsi="Courier New" w:cs="Courier New"/>
          <w:sz w:val="24"/>
          <w:szCs w:val="24"/>
        </w:rPr>
        <w:t>s</w:t>
      </w:r>
      <w:r w:rsidR="000C054C">
        <w:rPr>
          <w:rFonts w:ascii="Courier New" w:hAnsi="Courier New" w:cs="Courier New"/>
          <w:sz w:val="24"/>
          <w:szCs w:val="24"/>
        </w:rPr>
        <w:t>tionamentos e reclamações da população, uma vez que, para real</w:t>
      </w:r>
      <w:r w:rsidR="000C054C">
        <w:rPr>
          <w:rFonts w:ascii="Courier New" w:hAnsi="Courier New" w:cs="Courier New"/>
          <w:sz w:val="24"/>
          <w:szCs w:val="24"/>
        </w:rPr>
        <w:t>i</w:t>
      </w:r>
      <w:r w:rsidR="000C054C">
        <w:rPr>
          <w:rFonts w:ascii="Courier New" w:hAnsi="Courier New" w:cs="Courier New"/>
          <w:sz w:val="24"/>
          <w:szCs w:val="24"/>
        </w:rPr>
        <w:t>zação da obra foi necessário acabar com parque infantil que ali se encontrava, como também, uma pequena área verde que pr</w:t>
      </w:r>
      <w:r w:rsidR="000C054C">
        <w:rPr>
          <w:rFonts w:ascii="Courier New" w:hAnsi="Courier New" w:cs="Courier New"/>
          <w:sz w:val="24"/>
          <w:szCs w:val="24"/>
        </w:rPr>
        <w:t>o</w:t>
      </w:r>
      <w:r w:rsidR="000C054C">
        <w:rPr>
          <w:rFonts w:ascii="Courier New" w:hAnsi="Courier New" w:cs="Courier New"/>
          <w:sz w:val="24"/>
          <w:szCs w:val="24"/>
        </w:rPr>
        <w:t>porcionava aos moradores ali próximos</w:t>
      </w:r>
      <w:r w:rsidR="00A14793">
        <w:rPr>
          <w:rFonts w:ascii="Courier New" w:hAnsi="Courier New" w:cs="Courier New"/>
          <w:sz w:val="24"/>
          <w:szCs w:val="24"/>
        </w:rPr>
        <w:t xml:space="preserve"> de</w:t>
      </w:r>
      <w:r w:rsidR="000C054C">
        <w:rPr>
          <w:rFonts w:ascii="Courier New" w:hAnsi="Courier New" w:cs="Courier New"/>
          <w:sz w:val="24"/>
          <w:szCs w:val="24"/>
        </w:rPr>
        <w:t xml:space="preserve"> terem seus momentos de laser. Portanto, que medidas cabíveis sejam feitas junto </w:t>
      </w:r>
      <w:proofErr w:type="gramStart"/>
      <w:r w:rsidR="000C054C">
        <w:rPr>
          <w:rFonts w:ascii="Courier New" w:hAnsi="Courier New" w:cs="Courier New"/>
          <w:sz w:val="24"/>
          <w:szCs w:val="24"/>
        </w:rPr>
        <w:t>a</w:t>
      </w:r>
      <w:proofErr w:type="gramEnd"/>
      <w:r w:rsidR="000C054C">
        <w:rPr>
          <w:rFonts w:ascii="Courier New" w:hAnsi="Courier New" w:cs="Courier New"/>
          <w:sz w:val="24"/>
          <w:szCs w:val="24"/>
        </w:rPr>
        <w:t xml:space="preserve"> e</w:t>
      </w:r>
      <w:r w:rsidR="000C054C">
        <w:rPr>
          <w:rFonts w:ascii="Courier New" w:hAnsi="Courier New" w:cs="Courier New"/>
          <w:sz w:val="24"/>
          <w:szCs w:val="24"/>
        </w:rPr>
        <w:t>m</w:t>
      </w:r>
      <w:r w:rsidR="000C054C">
        <w:rPr>
          <w:rFonts w:ascii="Courier New" w:hAnsi="Courier New" w:cs="Courier New"/>
          <w:sz w:val="24"/>
          <w:szCs w:val="24"/>
        </w:rPr>
        <w:t xml:space="preserve">presa </w:t>
      </w:r>
      <w:r w:rsidR="00A14793">
        <w:rPr>
          <w:rFonts w:ascii="Courier New" w:hAnsi="Courier New" w:cs="Courier New"/>
          <w:sz w:val="24"/>
          <w:szCs w:val="24"/>
        </w:rPr>
        <w:t>responsável</w:t>
      </w:r>
      <w:r w:rsidR="000C054C">
        <w:rPr>
          <w:rFonts w:ascii="Courier New" w:hAnsi="Courier New" w:cs="Courier New"/>
          <w:sz w:val="24"/>
          <w:szCs w:val="24"/>
        </w:rPr>
        <w:t xml:space="preserve"> pela mesma</w:t>
      </w:r>
      <w:r w:rsidR="00A14793">
        <w:rPr>
          <w:rFonts w:ascii="Courier New" w:hAnsi="Courier New" w:cs="Courier New"/>
          <w:sz w:val="24"/>
          <w:szCs w:val="24"/>
        </w:rPr>
        <w:t>,</w:t>
      </w:r>
      <w:r w:rsidR="000C054C">
        <w:rPr>
          <w:rFonts w:ascii="Courier New" w:hAnsi="Courier New" w:cs="Courier New"/>
          <w:sz w:val="24"/>
          <w:szCs w:val="24"/>
        </w:rPr>
        <w:t xml:space="preserve"> para que se chegue numa finalid</w:t>
      </w:r>
      <w:r w:rsidR="000C054C">
        <w:rPr>
          <w:rFonts w:ascii="Courier New" w:hAnsi="Courier New" w:cs="Courier New"/>
          <w:sz w:val="24"/>
          <w:szCs w:val="24"/>
        </w:rPr>
        <w:t>a</w:t>
      </w:r>
      <w:r w:rsidR="000C054C">
        <w:rPr>
          <w:rFonts w:ascii="Courier New" w:hAnsi="Courier New" w:cs="Courier New"/>
          <w:sz w:val="24"/>
          <w:szCs w:val="24"/>
        </w:rPr>
        <w:t>de.</w:t>
      </w:r>
      <w:r w:rsidR="00B26995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Na oportunidade reiter</w:t>
      </w:r>
      <w:r w:rsidR="00B01163">
        <w:rPr>
          <w:rStyle w:val="Forte"/>
          <w:rFonts w:ascii="Courier New" w:hAnsi="Courier New" w:cs="Courier New"/>
          <w:b w:val="0"/>
          <w:sz w:val="24"/>
          <w:szCs w:val="24"/>
        </w:rPr>
        <w:t>o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  <w:r w:rsidR="00B01163">
        <w:rPr>
          <w:rStyle w:val="Forte"/>
          <w:rFonts w:ascii="Courier New" w:hAnsi="Courier New" w:cs="Courier New"/>
          <w:b w:val="0"/>
          <w:sz w:val="24"/>
          <w:szCs w:val="24"/>
        </w:rPr>
        <w:t>meu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 de elevada estima e respe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i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to.</w:t>
      </w:r>
      <w:r w:rsidR="00F341F0" w:rsidRPr="00135F09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</w:p>
    <w:p w:rsidR="000E7006" w:rsidRPr="00135F09" w:rsidRDefault="000E7006" w:rsidP="00135F09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135F09">
        <w:rPr>
          <w:rFonts w:ascii="Courier New" w:hAnsi="Courier New" w:cs="Courier New"/>
          <w:sz w:val="24"/>
          <w:szCs w:val="24"/>
        </w:rPr>
        <w:t>rto Flauz</w:t>
      </w:r>
      <w:r w:rsidR="00AC601A" w:rsidRPr="00135F09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A14793">
        <w:rPr>
          <w:rFonts w:ascii="Courier New" w:hAnsi="Courier New" w:cs="Courier New"/>
          <w:sz w:val="24"/>
          <w:szCs w:val="24"/>
        </w:rPr>
        <w:t>05 de junho</w:t>
      </w:r>
      <w:r w:rsidR="00F843E5" w:rsidRPr="00135F09">
        <w:rPr>
          <w:rFonts w:ascii="Courier New" w:hAnsi="Courier New" w:cs="Courier New"/>
          <w:sz w:val="24"/>
          <w:szCs w:val="24"/>
        </w:rPr>
        <w:t xml:space="preserve"> de 201</w:t>
      </w:r>
      <w:r w:rsidR="00B42F75" w:rsidRPr="00135F09">
        <w:rPr>
          <w:rFonts w:ascii="Courier New" w:hAnsi="Courier New" w:cs="Courier New"/>
          <w:sz w:val="24"/>
          <w:szCs w:val="24"/>
        </w:rPr>
        <w:t>7</w:t>
      </w:r>
      <w:r w:rsidRPr="00135F09">
        <w:rPr>
          <w:rFonts w:ascii="Courier New" w:hAnsi="Courier New" w:cs="Courier New"/>
          <w:sz w:val="24"/>
          <w:szCs w:val="24"/>
        </w:rPr>
        <w:t>.</w:t>
      </w:r>
      <w:r w:rsidR="00A14793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="005B44D4">
        <w:rPr>
          <w:rFonts w:ascii="Courier New" w:hAnsi="Courier New" w:cs="Courier New"/>
          <w:sz w:val="24"/>
          <w:szCs w:val="24"/>
        </w:rPr>
        <w:t xml:space="preserve"> </w:t>
      </w:r>
      <w:r w:rsidR="00B01163">
        <w:rPr>
          <w:rFonts w:ascii="Courier New" w:hAnsi="Courier New" w:cs="Courier New"/>
          <w:sz w:val="24"/>
          <w:szCs w:val="24"/>
        </w:rPr>
        <w:t xml:space="preserve"> </w:t>
      </w:r>
      <w:r w:rsidR="005E014A">
        <w:rPr>
          <w:rFonts w:ascii="Courier New" w:hAnsi="Courier New" w:cs="Courier New"/>
          <w:sz w:val="24"/>
          <w:szCs w:val="24"/>
        </w:rPr>
        <w:t xml:space="preserve"> </w:t>
      </w:r>
      <w:r w:rsidR="00C3690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42F7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D53C7" w:rsidRPr="00135F09">
        <w:rPr>
          <w:rFonts w:ascii="Courier New" w:hAnsi="Courier New" w:cs="Courier New"/>
          <w:sz w:val="24"/>
          <w:szCs w:val="24"/>
        </w:rPr>
        <w:t xml:space="preserve"> </w:t>
      </w:r>
      <w:r w:rsidRPr="00135F09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135F09" w:rsidRDefault="00546902" w:rsidP="00135F09">
      <w:pPr>
        <w:spacing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135F09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DCA" w:rsidRDefault="00732DCA" w:rsidP="006351B4">
      <w:r>
        <w:separator/>
      </w:r>
    </w:p>
  </w:endnote>
  <w:endnote w:type="continuationSeparator" w:id="0">
    <w:p w:rsidR="00732DCA" w:rsidRDefault="00732DCA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D0347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  <w:r>
      <w:rPr>
        <w:rFonts w:ascii="Courier New" w:hAnsi="Courier New" w:cs="Courier New"/>
        <w:b/>
        <w:sz w:val="16"/>
        <w:szCs w:val="16"/>
      </w:rPr>
      <w:t>.</w:t>
    </w:r>
  </w:p>
  <w:p w:rsidR="00AE52B5" w:rsidRPr="00F843E5" w:rsidRDefault="00732DC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DCA" w:rsidRDefault="00732DCA" w:rsidP="006351B4">
      <w:r>
        <w:separator/>
      </w:r>
    </w:p>
  </w:footnote>
  <w:footnote w:type="continuationSeparator" w:id="0">
    <w:p w:rsidR="00732DCA" w:rsidRDefault="00732DCA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732DC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8157166" r:id="rId2"/>
            </w:pict>
          </w:r>
        </w:p>
      </w:tc>
      <w:tc>
        <w:tcPr>
          <w:tcW w:w="7938" w:type="dxa"/>
        </w:tcPr>
        <w:p w:rsidR="00AE52B5" w:rsidRDefault="00732DCA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732DC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732DCA"/>
        <w:p w:rsidR="00AE52B5" w:rsidRDefault="00732DCA"/>
        <w:p w:rsidR="00AE52B5" w:rsidRDefault="00732DCA"/>
        <w:p w:rsidR="00AE52B5" w:rsidRDefault="00732DCA"/>
        <w:p w:rsidR="00AE52B5" w:rsidRDefault="00732DCA"/>
        <w:p w:rsidR="00AE52B5" w:rsidRDefault="00732DCA"/>
        <w:p w:rsidR="00AE52B5" w:rsidRDefault="00732DCA"/>
        <w:p w:rsidR="00AE52B5" w:rsidRDefault="00732DCA"/>
        <w:p w:rsidR="00AE52B5" w:rsidRDefault="00732DCA"/>
        <w:p w:rsidR="00AE52B5" w:rsidRDefault="00732DCA"/>
      </w:tc>
      <w:tc>
        <w:tcPr>
          <w:tcW w:w="3686" w:type="dxa"/>
        </w:tcPr>
        <w:p w:rsidR="00AE52B5" w:rsidRDefault="00732DCA"/>
        <w:p w:rsidR="00AE52B5" w:rsidRDefault="00732DCA"/>
        <w:p w:rsidR="00AE52B5" w:rsidRDefault="00732DCA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732DCA"/>
        <w:p w:rsidR="00AE52B5" w:rsidRDefault="00732DCA"/>
        <w:p w:rsidR="00AE52B5" w:rsidRDefault="00732DCA"/>
        <w:p w:rsidR="00AE52B5" w:rsidRDefault="00732DCA"/>
        <w:p w:rsidR="00AE52B5" w:rsidRPr="00F843E5" w:rsidRDefault="00793129" w:rsidP="000C054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C054C">
            <w:rPr>
              <w:rFonts w:ascii="Courier New" w:hAnsi="Courier New" w:cs="Courier New"/>
              <w:b/>
              <w:sz w:val="24"/>
              <w:szCs w:val="24"/>
              <w:u w:val="single"/>
            </w:rPr>
            <w:t>62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0F224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>Denise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da Silva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 xml:space="preserve"> Pesqueira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– PDT.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732D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054C"/>
    <w:rsid w:val="000C3A5F"/>
    <w:rsid w:val="000D1CD3"/>
    <w:rsid w:val="000D4B3B"/>
    <w:rsid w:val="000D594B"/>
    <w:rsid w:val="000E7006"/>
    <w:rsid w:val="000F2249"/>
    <w:rsid w:val="00123C3B"/>
    <w:rsid w:val="00135F09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1480"/>
    <w:rsid w:val="00213115"/>
    <w:rsid w:val="00227A0E"/>
    <w:rsid w:val="00264391"/>
    <w:rsid w:val="00270525"/>
    <w:rsid w:val="002B3AE4"/>
    <w:rsid w:val="002C58B1"/>
    <w:rsid w:val="00311686"/>
    <w:rsid w:val="00316A90"/>
    <w:rsid w:val="00316FE1"/>
    <w:rsid w:val="00335860"/>
    <w:rsid w:val="0034699D"/>
    <w:rsid w:val="00363C96"/>
    <w:rsid w:val="00366013"/>
    <w:rsid w:val="00366676"/>
    <w:rsid w:val="00382FDD"/>
    <w:rsid w:val="003844A5"/>
    <w:rsid w:val="003B49FA"/>
    <w:rsid w:val="00403034"/>
    <w:rsid w:val="00411DD0"/>
    <w:rsid w:val="00450E64"/>
    <w:rsid w:val="004527B7"/>
    <w:rsid w:val="00457C30"/>
    <w:rsid w:val="00481B81"/>
    <w:rsid w:val="004A47F2"/>
    <w:rsid w:val="004B1BD4"/>
    <w:rsid w:val="004B7868"/>
    <w:rsid w:val="004C4DD5"/>
    <w:rsid w:val="004D2339"/>
    <w:rsid w:val="00501B23"/>
    <w:rsid w:val="00504E97"/>
    <w:rsid w:val="00517521"/>
    <w:rsid w:val="00525948"/>
    <w:rsid w:val="00546902"/>
    <w:rsid w:val="005510F8"/>
    <w:rsid w:val="00566592"/>
    <w:rsid w:val="00567FBE"/>
    <w:rsid w:val="0057372E"/>
    <w:rsid w:val="005A1B50"/>
    <w:rsid w:val="005A427B"/>
    <w:rsid w:val="005B39DF"/>
    <w:rsid w:val="005B44D4"/>
    <w:rsid w:val="005E014A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73C21"/>
    <w:rsid w:val="00681F7A"/>
    <w:rsid w:val="00687E2C"/>
    <w:rsid w:val="006C3728"/>
    <w:rsid w:val="006D2EEE"/>
    <w:rsid w:val="006D487E"/>
    <w:rsid w:val="006D72E5"/>
    <w:rsid w:val="006E483C"/>
    <w:rsid w:val="006F73B3"/>
    <w:rsid w:val="00706E5E"/>
    <w:rsid w:val="00720C41"/>
    <w:rsid w:val="00723F57"/>
    <w:rsid w:val="00732DCA"/>
    <w:rsid w:val="0074736A"/>
    <w:rsid w:val="00751B64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7E28F1"/>
    <w:rsid w:val="007E64EF"/>
    <w:rsid w:val="008236BE"/>
    <w:rsid w:val="00835D2F"/>
    <w:rsid w:val="00887E92"/>
    <w:rsid w:val="00892DE5"/>
    <w:rsid w:val="008B758C"/>
    <w:rsid w:val="008C1310"/>
    <w:rsid w:val="008F58E5"/>
    <w:rsid w:val="008F6C0B"/>
    <w:rsid w:val="009248DE"/>
    <w:rsid w:val="009300FD"/>
    <w:rsid w:val="0093396D"/>
    <w:rsid w:val="009415FB"/>
    <w:rsid w:val="00954B18"/>
    <w:rsid w:val="00995AEA"/>
    <w:rsid w:val="0099741B"/>
    <w:rsid w:val="009A26A2"/>
    <w:rsid w:val="009A6697"/>
    <w:rsid w:val="009C4632"/>
    <w:rsid w:val="009D181E"/>
    <w:rsid w:val="009D36AD"/>
    <w:rsid w:val="009D4064"/>
    <w:rsid w:val="009E4934"/>
    <w:rsid w:val="00A14793"/>
    <w:rsid w:val="00A426BC"/>
    <w:rsid w:val="00A744C3"/>
    <w:rsid w:val="00A9028E"/>
    <w:rsid w:val="00A959F1"/>
    <w:rsid w:val="00AC1A75"/>
    <w:rsid w:val="00AC22B1"/>
    <w:rsid w:val="00AC28B7"/>
    <w:rsid w:val="00AC601A"/>
    <w:rsid w:val="00AF09F1"/>
    <w:rsid w:val="00AF7D12"/>
    <w:rsid w:val="00B01163"/>
    <w:rsid w:val="00B22162"/>
    <w:rsid w:val="00B23E82"/>
    <w:rsid w:val="00B26995"/>
    <w:rsid w:val="00B3550D"/>
    <w:rsid w:val="00B42F75"/>
    <w:rsid w:val="00B76063"/>
    <w:rsid w:val="00B93775"/>
    <w:rsid w:val="00B97633"/>
    <w:rsid w:val="00B97BAB"/>
    <w:rsid w:val="00BB78A1"/>
    <w:rsid w:val="00BB7B48"/>
    <w:rsid w:val="00BD53C7"/>
    <w:rsid w:val="00BF33C1"/>
    <w:rsid w:val="00C05860"/>
    <w:rsid w:val="00C05EBD"/>
    <w:rsid w:val="00C2434D"/>
    <w:rsid w:val="00C24DFB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03478"/>
    <w:rsid w:val="00D17182"/>
    <w:rsid w:val="00D6116E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C7FB1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D248F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6EE8-EC59-47FE-960A-1CB52D70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2017-04-03T13:03:00Z</cp:lastPrinted>
  <dcterms:created xsi:type="dcterms:W3CDTF">2017-06-05T12:40:00Z</dcterms:created>
  <dcterms:modified xsi:type="dcterms:W3CDTF">2017-06-05T12:40:00Z</dcterms:modified>
</cp:coreProperties>
</file>